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367FC1D5" w:rsidR="00C5716A" w:rsidRDefault="005B789E">
      <w:r w:rsidRPr="005B789E">
        <w:rPr>
          <w:b/>
        </w:rPr>
        <w:t>Contact:</w:t>
      </w:r>
      <w:r>
        <w:t xml:space="preserve"> </w:t>
      </w:r>
      <w:r w:rsidR="00433EB1">
        <w:t>Jim Rockwell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684E93FE" w:rsidR="005B789E" w:rsidRDefault="005B789E">
      <w:r w:rsidRPr="005B789E">
        <w:rPr>
          <w:b/>
        </w:rPr>
        <w:t>Tel:</w:t>
      </w:r>
      <w:r w:rsidR="00322414">
        <w:t xml:space="preserve"> </w:t>
      </w:r>
      <w:r w:rsidR="00433EB1">
        <w:t>201-247-7224</w:t>
      </w:r>
    </w:p>
    <w:p w14:paraId="3F26EE67" w14:textId="3406DD18" w:rsidR="007D7DCE" w:rsidRDefault="005B789E">
      <w:r w:rsidRPr="005B789E">
        <w:rPr>
          <w:b/>
        </w:rPr>
        <w:t>Email:</w:t>
      </w:r>
      <w:r>
        <w:t xml:space="preserve"> </w:t>
      </w:r>
      <w:hyperlink r:id="rId11" w:history="1">
        <w:r w:rsidR="00433EB1" w:rsidRPr="008D782D">
          <w:rPr>
            <w:rStyle w:val="Hyperlink"/>
          </w:rPr>
          <w:t>marketing@rbimusic.com</w:t>
        </w:r>
      </w:hyperlink>
    </w:p>
    <w:p w14:paraId="47A3C0C5" w14:textId="77777777" w:rsidR="005B789E" w:rsidRDefault="005B789E"/>
    <w:p w14:paraId="0E7A7F3D" w14:textId="5E24C62E" w:rsidR="00995871" w:rsidRDefault="005C0CDB" w:rsidP="005C0C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</w:t>
      </w:r>
      <w:r w:rsidR="009F1F44">
        <w:rPr>
          <w:b/>
          <w:bCs/>
          <w:sz w:val="22"/>
          <w:szCs w:val="22"/>
        </w:rPr>
        <w:t>Teams with Renown Music Educator</w:t>
      </w:r>
      <w:r w:rsidR="00116327">
        <w:rPr>
          <w:b/>
          <w:bCs/>
          <w:sz w:val="22"/>
          <w:szCs w:val="22"/>
        </w:rPr>
        <w:t xml:space="preserve">, Mary </w:t>
      </w:r>
      <w:proofErr w:type="spellStart"/>
      <w:r w:rsidR="00116327">
        <w:rPr>
          <w:b/>
          <w:bCs/>
          <w:sz w:val="22"/>
          <w:szCs w:val="22"/>
        </w:rPr>
        <w:t>Knysh</w:t>
      </w:r>
      <w:proofErr w:type="spellEnd"/>
      <w:r w:rsidR="00116327">
        <w:rPr>
          <w:b/>
          <w:bCs/>
          <w:sz w:val="22"/>
          <w:szCs w:val="22"/>
        </w:rPr>
        <w:t>,</w:t>
      </w:r>
      <w:r w:rsidR="009F1F44">
        <w:rPr>
          <w:b/>
          <w:bCs/>
          <w:sz w:val="22"/>
          <w:szCs w:val="22"/>
        </w:rPr>
        <w:t xml:space="preserve"> for “Inclusive Music Circle</w:t>
      </w:r>
      <w:r w:rsidR="009F5E99">
        <w:rPr>
          <w:b/>
          <w:bCs/>
          <w:sz w:val="22"/>
          <w:szCs w:val="22"/>
        </w:rPr>
        <w:t>s</w:t>
      </w:r>
      <w:r w:rsidR="009F1F44">
        <w:rPr>
          <w:b/>
          <w:bCs/>
          <w:sz w:val="22"/>
          <w:szCs w:val="22"/>
        </w:rPr>
        <w:t xml:space="preserve">” </w:t>
      </w:r>
      <w:r w:rsidR="00116327">
        <w:rPr>
          <w:b/>
          <w:bCs/>
          <w:sz w:val="22"/>
          <w:szCs w:val="22"/>
        </w:rPr>
        <w:t>Teaching</w:t>
      </w:r>
      <w:r w:rsidR="009F1F44">
        <w:rPr>
          <w:b/>
          <w:bCs/>
          <w:sz w:val="22"/>
          <w:szCs w:val="22"/>
        </w:rPr>
        <w:t xml:space="preserve"> Program</w:t>
      </w:r>
      <w:r w:rsidR="009F5E99">
        <w:rPr>
          <w:b/>
          <w:bCs/>
          <w:sz w:val="22"/>
          <w:szCs w:val="22"/>
        </w:rPr>
        <w:t xml:space="preserve"> and World Drumming Kit</w:t>
      </w:r>
    </w:p>
    <w:p w14:paraId="19F8D62D" w14:textId="74CD9CB4" w:rsidR="008F20E4" w:rsidRDefault="008F20E4" w:rsidP="008F20E4">
      <w:pPr>
        <w:rPr>
          <w:b/>
          <w:bCs/>
          <w:sz w:val="22"/>
          <w:szCs w:val="22"/>
        </w:rPr>
      </w:pPr>
    </w:p>
    <w:p w14:paraId="4782B90B" w14:textId="0F019C15" w:rsidR="00330AAE" w:rsidRDefault="006526C5" w:rsidP="00330AAE">
      <w:pPr>
        <w:spacing w:after="120"/>
        <w:rPr>
          <w:rFonts w:cs="Arial"/>
          <w:color w:val="000000"/>
          <w:sz w:val="22"/>
          <w:szCs w:val="22"/>
        </w:rPr>
      </w:pPr>
      <w:r w:rsidRPr="00ED5D78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35887A9A" wp14:editId="1CAB58B9">
            <wp:simplePos x="0" y="0"/>
            <wp:positionH relativeFrom="column">
              <wp:posOffset>29356</wp:posOffset>
            </wp:positionH>
            <wp:positionV relativeFrom="paragraph">
              <wp:posOffset>52070</wp:posOffset>
            </wp:positionV>
            <wp:extent cx="1499235" cy="1721485"/>
            <wp:effectExtent l="0" t="0" r="0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885">
        <w:rPr>
          <w:bCs/>
          <w:sz w:val="22"/>
          <w:szCs w:val="22"/>
        </w:rPr>
        <w:t>Toca Percussion is pleased to</w:t>
      </w:r>
      <w:r w:rsidR="00BE05EA">
        <w:rPr>
          <w:bCs/>
          <w:sz w:val="22"/>
          <w:szCs w:val="22"/>
        </w:rPr>
        <w:t xml:space="preserve"> announ</w:t>
      </w:r>
      <w:r w:rsidR="00157E99">
        <w:rPr>
          <w:bCs/>
          <w:sz w:val="22"/>
          <w:szCs w:val="22"/>
        </w:rPr>
        <w:t>ce</w:t>
      </w:r>
      <w:r w:rsidR="002E281F">
        <w:rPr>
          <w:bCs/>
          <w:sz w:val="22"/>
          <w:szCs w:val="22"/>
        </w:rPr>
        <w:t xml:space="preserve"> a teaching and product arrangement with Mary </w:t>
      </w:r>
      <w:proofErr w:type="spellStart"/>
      <w:r w:rsidR="002E281F">
        <w:rPr>
          <w:bCs/>
          <w:sz w:val="22"/>
          <w:szCs w:val="22"/>
        </w:rPr>
        <w:t>Knysh</w:t>
      </w:r>
      <w:proofErr w:type="spellEnd"/>
      <w:r w:rsidR="002E281F">
        <w:rPr>
          <w:bCs/>
          <w:sz w:val="22"/>
          <w:szCs w:val="22"/>
        </w:rPr>
        <w:t xml:space="preserve">. Mary is the </w:t>
      </w:r>
      <w:r w:rsidR="002E281F" w:rsidRPr="002E281F">
        <w:rPr>
          <w:rFonts w:cs="Arial"/>
          <w:color w:val="000000"/>
          <w:sz w:val="22"/>
          <w:szCs w:val="22"/>
        </w:rPr>
        <w:t>founder of</w:t>
      </w:r>
      <w:r w:rsidR="002E281F" w:rsidRPr="002E281F">
        <w:rPr>
          <w:rStyle w:val="apple-converted-space"/>
          <w:rFonts w:cs="Arial"/>
          <w:color w:val="000000"/>
          <w:sz w:val="22"/>
          <w:szCs w:val="22"/>
        </w:rPr>
        <w:t> </w:t>
      </w:r>
      <w:r w:rsidR="002E281F" w:rsidRPr="002E281F">
        <w:rPr>
          <w:rFonts w:cs="Arial"/>
          <w:color w:val="000000"/>
          <w:sz w:val="22"/>
          <w:szCs w:val="22"/>
        </w:rPr>
        <w:t xml:space="preserve">Rhythmic Connections, an innovative company advancing education, health, community building, and creative development through drum circles and music improvisation, </w:t>
      </w:r>
      <w:r w:rsidR="00330AAE">
        <w:rPr>
          <w:rStyle w:val="Strong"/>
          <w:rFonts w:cs="Arial"/>
          <w:b w:val="0"/>
          <w:bCs w:val="0"/>
          <w:color w:val="000000"/>
          <w:sz w:val="22"/>
          <w:szCs w:val="22"/>
        </w:rPr>
        <w:t>and</w:t>
      </w:r>
      <w:r w:rsidR="002E281F" w:rsidRPr="002E281F">
        <w:rPr>
          <w:rStyle w:val="apple-converted-space"/>
          <w:rFonts w:cs="Arial"/>
          <w:b/>
          <w:bCs/>
          <w:color w:val="000000"/>
          <w:sz w:val="22"/>
          <w:szCs w:val="22"/>
        </w:rPr>
        <w:t> </w:t>
      </w:r>
      <w:r w:rsidR="002E281F" w:rsidRPr="002E281F">
        <w:rPr>
          <w:rFonts w:cs="Arial"/>
          <w:color w:val="000000"/>
          <w:sz w:val="22"/>
          <w:szCs w:val="22"/>
        </w:rPr>
        <w:t>has traveled </w:t>
      </w:r>
      <w:r w:rsidR="00330AAE">
        <w:rPr>
          <w:rFonts w:cs="Arial"/>
          <w:color w:val="000000"/>
          <w:sz w:val="22"/>
          <w:szCs w:val="22"/>
        </w:rPr>
        <w:t xml:space="preserve">the world </w:t>
      </w:r>
      <w:r w:rsidR="002E281F" w:rsidRPr="002E281F">
        <w:rPr>
          <w:rFonts w:cs="Arial"/>
          <w:color w:val="000000"/>
          <w:sz w:val="22"/>
          <w:szCs w:val="22"/>
        </w:rPr>
        <w:t>for over 35 years inspiring participants to tap into healing and human potential through the transformative power of music.</w:t>
      </w:r>
      <w:r w:rsidR="00330AAE">
        <w:rPr>
          <w:rFonts w:cs="Arial"/>
          <w:color w:val="000000"/>
          <w:sz w:val="22"/>
          <w:szCs w:val="22"/>
        </w:rPr>
        <w:t xml:space="preserve"> </w:t>
      </w:r>
      <w:r w:rsidR="002E281F" w:rsidRPr="002E281F">
        <w:rPr>
          <w:rFonts w:cs="Arial"/>
          <w:color w:val="000000"/>
          <w:sz w:val="22"/>
          <w:szCs w:val="22"/>
        </w:rPr>
        <w:t>Mary is also a professional musician, recording artist, and published author who works with people of all ages. A sought-after facilitator, trainer, and </w:t>
      </w:r>
      <w:r w:rsidR="002E281F" w:rsidRPr="00330AAE">
        <w:rPr>
          <w:rFonts w:cs="Arial"/>
          <w:color w:val="000000"/>
          <w:sz w:val="22"/>
          <w:szCs w:val="22"/>
        </w:rPr>
        <w:t>Orff Schulwerk</w:t>
      </w:r>
      <w:r w:rsidR="002E281F" w:rsidRPr="002E281F">
        <w:rPr>
          <w:rStyle w:val="apple-converted-space"/>
          <w:rFonts w:cs="Arial"/>
          <w:color w:val="000000"/>
          <w:sz w:val="22"/>
          <w:szCs w:val="22"/>
        </w:rPr>
        <w:t> </w:t>
      </w:r>
      <w:r w:rsidR="002E281F" w:rsidRPr="002E281F">
        <w:rPr>
          <w:rFonts w:cs="Arial"/>
          <w:color w:val="000000"/>
          <w:sz w:val="22"/>
          <w:szCs w:val="22"/>
        </w:rPr>
        <w:t>clinician</w:t>
      </w:r>
      <w:r w:rsidR="00330AAE">
        <w:rPr>
          <w:rFonts w:cs="Arial"/>
          <w:color w:val="000000"/>
          <w:sz w:val="22"/>
          <w:szCs w:val="22"/>
        </w:rPr>
        <w:t xml:space="preserve"> </w:t>
      </w:r>
      <w:r w:rsidR="00872AC5">
        <w:rPr>
          <w:rFonts w:cs="Arial"/>
          <w:color w:val="000000"/>
          <w:sz w:val="22"/>
          <w:szCs w:val="22"/>
        </w:rPr>
        <w:t xml:space="preserve">Mary </w:t>
      </w:r>
      <w:r w:rsidR="00330AAE">
        <w:rPr>
          <w:rFonts w:cs="Arial"/>
          <w:color w:val="000000"/>
          <w:sz w:val="22"/>
          <w:szCs w:val="22"/>
        </w:rPr>
        <w:t xml:space="preserve">has long been an endorser of Rhythm Band Instruments, the parent company of Toca Percussion. </w:t>
      </w:r>
    </w:p>
    <w:p w14:paraId="000137F5" w14:textId="715FEE70" w:rsidR="00330AAE" w:rsidRDefault="00E8079B" w:rsidP="00EB0FAB">
      <w:pPr>
        <w:autoSpaceDE w:val="0"/>
        <w:autoSpaceDN w:val="0"/>
        <w:adjustRightInd w:val="0"/>
        <w:spacing w:after="100" w:afterAutospacing="1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Since</w:t>
      </w:r>
      <w:r w:rsidR="00330AAE">
        <w:rPr>
          <w:rFonts w:cs="Arial"/>
          <w:color w:val="000000"/>
          <w:sz w:val="22"/>
          <w:szCs w:val="22"/>
        </w:rPr>
        <w:t xml:space="preserve"> the release of the Toca </w:t>
      </w:r>
      <w:r>
        <w:rPr>
          <w:rFonts w:cs="Arial"/>
          <w:color w:val="000000"/>
          <w:sz w:val="22"/>
          <w:szCs w:val="22"/>
        </w:rPr>
        <w:t>Freestyle II line of drums, Mary has increasingly used the</w:t>
      </w:r>
      <w:r w:rsidR="00EB0FAB">
        <w:rPr>
          <w:rFonts w:cs="Arial"/>
          <w:color w:val="000000"/>
          <w:sz w:val="22"/>
          <w:szCs w:val="22"/>
        </w:rPr>
        <w:t>se instruments</w:t>
      </w:r>
      <w:r>
        <w:rPr>
          <w:rFonts w:cs="Arial"/>
          <w:color w:val="000000"/>
          <w:sz w:val="22"/>
          <w:szCs w:val="22"/>
        </w:rPr>
        <w:t xml:space="preserve"> </w:t>
      </w:r>
      <w:r w:rsidR="00D1406E">
        <w:rPr>
          <w:rFonts w:cs="Arial"/>
          <w:color w:val="000000"/>
          <w:sz w:val="22"/>
          <w:szCs w:val="22"/>
        </w:rPr>
        <w:t>as part of her repertoire. And with those Toca products as a base, she has created a curriculum</w:t>
      </w:r>
      <w:r w:rsidR="00EB0FAB" w:rsidRPr="00EB0FAB">
        <w:rPr>
          <w:rFonts w:cs="Arial"/>
          <w:sz w:val="22"/>
          <w:szCs w:val="22"/>
        </w:rPr>
        <w:t xml:space="preserve"> course designed for music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educators, music therapists and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drum circle facilitators to develop and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practically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apply methods, techniques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and practices for leading and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engaging students, Pre-K to Grade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5 in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creative music performance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circles that emphasize improvisation,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responsive musicianship,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social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emotional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awareness, student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leadership, and community building</w:t>
      </w:r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using body</w:t>
      </w:r>
      <w:r w:rsidR="00FE7359">
        <w:rPr>
          <w:rFonts w:cs="Arial"/>
          <w:sz w:val="22"/>
          <w:szCs w:val="22"/>
        </w:rPr>
        <w:t>,</w:t>
      </w:r>
      <w:r w:rsidR="00EB0FAB" w:rsidRPr="00EB0FAB">
        <w:rPr>
          <w:rFonts w:cs="Arial"/>
          <w:sz w:val="22"/>
          <w:szCs w:val="22"/>
        </w:rPr>
        <w:t xml:space="preserve"> percussion, voice, </w:t>
      </w:r>
      <w:proofErr w:type="gramStart"/>
      <w:r w:rsidR="00EB0FAB" w:rsidRPr="00EB0FAB">
        <w:rPr>
          <w:rFonts w:cs="Arial"/>
          <w:sz w:val="22"/>
          <w:szCs w:val="22"/>
        </w:rPr>
        <w:t>drums</w:t>
      </w:r>
      <w:proofErr w:type="gramEnd"/>
      <w:r w:rsidR="00EB0FAB">
        <w:rPr>
          <w:rFonts w:cs="Arial"/>
          <w:sz w:val="22"/>
          <w:szCs w:val="22"/>
        </w:rPr>
        <w:t xml:space="preserve"> </w:t>
      </w:r>
      <w:r w:rsidR="00EB0FAB" w:rsidRPr="00EB0FAB">
        <w:rPr>
          <w:rFonts w:cs="Arial"/>
          <w:sz w:val="22"/>
          <w:szCs w:val="22"/>
        </w:rPr>
        <w:t>and small percussion.</w:t>
      </w:r>
      <w:r w:rsidR="009F5E99">
        <w:rPr>
          <w:rFonts w:cs="Arial"/>
          <w:sz w:val="22"/>
          <w:szCs w:val="22"/>
        </w:rPr>
        <w:t xml:space="preserve"> </w:t>
      </w:r>
    </w:p>
    <w:p w14:paraId="54E5FCAB" w14:textId="7AB0B897" w:rsidR="009F5E99" w:rsidRDefault="009F5E99" w:rsidP="00EB0FAB">
      <w:pPr>
        <w:autoSpaceDE w:val="0"/>
        <w:autoSpaceDN w:val="0"/>
        <w:adjustRightInd w:val="0"/>
        <w:spacing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Central to this course </w:t>
      </w:r>
      <w:r w:rsidR="001245C6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a World Drumming Kit anchored by Freestyle II Nesting Djembes and Tom-Toms, Toca’s </w:t>
      </w:r>
      <w:r w:rsidR="007E1049">
        <w:rPr>
          <w:rFonts w:cs="Arial"/>
          <w:sz w:val="22"/>
          <w:szCs w:val="22"/>
        </w:rPr>
        <w:t>game changing Flex Drums, Egg Shakers and an assortment pitched tubes from Toca’s sister company, Boomwhackers.</w:t>
      </w:r>
    </w:p>
    <w:p w14:paraId="537CB232" w14:textId="0320A84E" w:rsidR="00A80F97" w:rsidRDefault="007E1049" w:rsidP="006B73E8">
      <w:pPr>
        <w:autoSpaceDE w:val="0"/>
        <w:autoSpaceDN w:val="0"/>
        <w:adjustRightInd w:val="0"/>
        <w:spacing w:after="100" w:afterAutospacing="1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“I am absolutely enthralled by </w:t>
      </w:r>
      <w:r w:rsidR="006B73E8">
        <w:rPr>
          <w:rFonts w:cs="Arial"/>
          <w:sz w:val="22"/>
          <w:szCs w:val="22"/>
        </w:rPr>
        <w:t>Toca’s line of nesting and pre-tuned world percussion drums,” says Mary. “As an educator, I couldn’t want for more, they are light-weight, super easy to transport, incredibly versatile and, best of all, they sound amazing! These are not just kids</w:t>
      </w:r>
      <w:r w:rsidR="007E554A">
        <w:rPr>
          <w:rFonts w:cs="Arial"/>
          <w:sz w:val="22"/>
          <w:szCs w:val="22"/>
        </w:rPr>
        <w:t>’</w:t>
      </w:r>
      <w:r w:rsidR="006B73E8">
        <w:rPr>
          <w:rFonts w:cs="Arial"/>
          <w:sz w:val="22"/>
          <w:szCs w:val="22"/>
        </w:rPr>
        <w:t xml:space="preserve"> drums, these are drums for everyone!” </w:t>
      </w: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4114A2" w:rsidP="00EB35E2">
      <w:pPr>
        <w:rPr>
          <w:sz w:val="22"/>
          <w:szCs w:val="22"/>
        </w:rPr>
      </w:pPr>
      <w:hyperlink r:id="rId13" w:history="1">
        <w:r w:rsidR="00875566" w:rsidRPr="00875566">
          <w:rPr>
            <w:rStyle w:val="Hyperlink"/>
            <w:sz w:val="22"/>
            <w:szCs w:val="22"/>
          </w:rPr>
          <w:t>tocapercussion.com</w:t>
        </w:r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4"/>
      <w:footerReference w:type="first" r:id="rId15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93F1" w14:textId="77777777" w:rsidR="003940CE" w:rsidRDefault="003940CE" w:rsidP="005B789E">
      <w:r>
        <w:separator/>
      </w:r>
    </w:p>
  </w:endnote>
  <w:endnote w:type="continuationSeparator" w:id="0">
    <w:p w14:paraId="6F3BA312" w14:textId="77777777" w:rsidR="003940CE" w:rsidRDefault="003940CE" w:rsidP="005B789E">
      <w:r>
        <w:continuationSeparator/>
      </w:r>
    </w:p>
  </w:endnote>
  <w:endnote w:type="continuationNotice" w:id="1">
    <w:p w14:paraId="69D7DBAE" w14:textId="77777777" w:rsidR="009F0A3F" w:rsidRDefault="009F0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6F36F9" w:rsidRDefault="006F36F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3E852DB" w:rsidR="006F36F9" w:rsidRPr="00F5068E" w:rsidRDefault="004114A2" w:rsidP="00346A1C">
    <w:pPr>
      <w:jc w:val="center"/>
      <w:rPr>
        <w:sz w:val="22"/>
        <w:szCs w:val="22"/>
      </w:rPr>
    </w:pPr>
    <w:hyperlink r:id="rId2" w:history="1">
      <w:r w:rsidR="006F36F9">
        <w:rPr>
          <w:rStyle w:val="Hyperlink"/>
          <w:sz w:val="20"/>
          <w:szCs w:val="20"/>
        </w:rPr>
        <w:t>rbimusic.com</w:t>
      </w:r>
    </w:hyperlink>
    <w:r w:rsidR="006F36F9">
      <w:rPr>
        <w:sz w:val="20"/>
        <w:szCs w:val="20"/>
      </w:rPr>
      <w:t xml:space="preserve"> sales@r</w:t>
    </w:r>
    <w:r w:rsidR="005673CF">
      <w:rPr>
        <w:sz w:val="20"/>
        <w:szCs w:val="20"/>
      </w:rPr>
      <w:t>bimusic</w:t>
    </w:r>
    <w:r w:rsidR="006F36F9" w:rsidRPr="00874675">
      <w:rPr>
        <w:sz w:val="20"/>
        <w:szCs w:val="20"/>
      </w:rPr>
      <w:t>.com 800-424-4724</w:t>
    </w:r>
  </w:p>
  <w:p w14:paraId="57863814" w14:textId="77777777" w:rsidR="006F36F9" w:rsidRDefault="006F36F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C7D2" w14:textId="77777777" w:rsidR="003940CE" w:rsidRDefault="003940CE" w:rsidP="005B789E">
      <w:r>
        <w:separator/>
      </w:r>
    </w:p>
  </w:footnote>
  <w:footnote w:type="continuationSeparator" w:id="0">
    <w:p w14:paraId="110E8582" w14:textId="77777777" w:rsidR="003940CE" w:rsidRDefault="003940CE" w:rsidP="005B789E">
      <w:r>
        <w:continuationSeparator/>
      </w:r>
    </w:p>
  </w:footnote>
  <w:footnote w:type="continuationNotice" w:id="1">
    <w:p w14:paraId="7C932438" w14:textId="77777777" w:rsidR="009F0A3F" w:rsidRDefault="009F0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6F36F9" w:rsidRDefault="006F36F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3C02"/>
    <w:rsid w:val="00082420"/>
    <w:rsid w:val="00116327"/>
    <w:rsid w:val="001245C6"/>
    <w:rsid w:val="001410CB"/>
    <w:rsid w:val="001549C4"/>
    <w:rsid w:val="00156348"/>
    <w:rsid w:val="00157E99"/>
    <w:rsid w:val="001F1DEC"/>
    <w:rsid w:val="00261709"/>
    <w:rsid w:val="002E281F"/>
    <w:rsid w:val="00302EFC"/>
    <w:rsid w:val="00322414"/>
    <w:rsid w:val="00330AAE"/>
    <w:rsid w:val="00346A1C"/>
    <w:rsid w:val="003911A4"/>
    <w:rsid w:val="003940CE"/>
    <w:rsid w:val="003C43BA"/>
    <w:rsid w:val="003D30D7"/>
    <w:rsid w:val="003D4F84"/>
    <w:rsid w:val="00433EB1"/>
    <w:rsid w:val="00463EDF"/>
    <w:rsid w:val="00471113"/>
    <w:rsid w:val="00486960"/>
    <w:rsid w:val="004D6BBC"/>
    <w:rsid w:val="004E26A4"/>
    <w:rsid w:val="004F7FF6"/>
    <w:rsid w:val="00530076"/>
    <w:rsid w:val="00530F02"/>
    <w:rsid w:val="005673CF"/>
    <w:rsid w:val="0058374A"/>
    <w:rsid w:val="005A528F"/>
    <w:rsid w:val="005B789E"/>
    <w:rsid w:val="005C0CDB"/>
    <w:rsid w:val="006526C5"/>
    <w:rsid w:val="006B73E8"/>
    <w:rsid w:val="006D1190"/>
    <w:rsid w:val="006F36F9"/>
    <w:rsid w:val="0076406E"/>
    <w:rsid w:val="007D7DCE"/>
    <w:rsid w:val="007E1049"/>
    <w:rsid w:val="007E554A"/>
    <w:rsid w:val="007E61F5"/>
    <w:rsid w:val="007E6588"/>
    <w:rsid w:val="008177D8"/>
    <w:rsid w:val="00872AC5"/>
    <w:rsid w:val="00875566"/>
    <w:rsid w:val="008C3885"/>
    <w:rsid w:val="008F20E4"/>
    <w:rsid w:val="0091558F"/>
    <w:rsid w:val="0093061E"/>
    <w:rsid w:val="00951925"/>
    <w:rsid w:val="00995871"/>
    <w:rsid w:val="009A3707"/>
    <w:rsid w:val="009D532A"/>
    <w:rsid w:val="009F0A3F"/>
    <w:rsid w:val="009F1F44"/>
    <w:rsid w:val="009F5E99"/>
    <w:rsid w:val="00A152AF"/>
    <w:rsid w:val="00A77B0B"/>
    <w:rsid w:val="00A80F97"/>
    <w:rsid w:val="00A9536D"/>
    <w:rsid w:val="00B16C60"/>
    <w:rsid w:val="00B218C1"/>
    <w:rsid w:val="00B63056"/>
    <w:rsid w:val="00B80226"/>
    <w:rsid w:val="00BA388A"/>
    <w:rsid w:val="00BE0446"/>
    <w:rsid w:val="00BE05EA"/>
    <w:rsid w:val="00BF6B67"/>
    <w:rsid w:val="00C5716A"/>
    <w:rsid w:val="00C848E5"/>
    <w:rsid w:val="00CF6FD1"/>
    <w:rsid w:val="00D1406E"/>
    <w:rsid w:val="00D3262D"/>
    <w:rsid w:val="00D53029"/>
    <w:rsid w:val="00DF2879"/>
    <w:rsid w:val="00DF5BCC"/>
    <w:rsid w:val="00E30EC8"/>
    <w:rsid w:val="00E8079B"/>
    <w:rsid w:val="00E83E97"/>
    <w:rsid w:val="00EA0D44"/>
    <w:rsid w:val="00EB0FAB"/>
    <w:rsid w:val="00EB35E2"/>
    <w:rsid w:val="00ED5D78"/>
    <w:rsid w:val="00F15545"/>
    <w:rsid w:val="00F2181C"/>
    <w:rsid w:val="00F5068E"/>
    <w:rsid w:val="00F70E96"/>
    <w:rsid w:val="00F72F6E"/>
    <w:rsid w:val="00F730F5"/>
    <w:rsid w:val="00F83FB8"/>
    <w:rsid w:val="00FA0135"/>
    <w:rsid w:val="00FA33F1"/>
    <w:rsid w:val="00FA36A1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8C5E4753-F0EC-CF4E-A9AD-49865E1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3C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9536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2E281F"/>
  </w:style>
  <w:style w:type="character" w:styleId="Strong">
    <w:name w:val="Strong"/>
    <w:basedOn w:val="DefaultParagraphFont"/>
    <w:uiPriority w:val="22"/>
    <w:qFormat/>
    <w:rsid w:val="002E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8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capercuss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rbimusic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2KDQWWA6M2HZ-1797715284-94556</_dlc_DocId>
    <_dlc_DocIdUrl xmlns="ee5a2d30-1b69-4bbc-a828-cff1e13813d4">
      <Url>https://rhythmband.sharepoint.com/sites/RBIProductMediaLibrary/_layouts/15/DocIdRedir.aspx?ID=2KDQWWA6M2HZ-1797715284-94556</Url>
      <Description>2KDQWWA6M2HZ-1797715284-94556</Description>
    </_dlc_DocIdUrl>
    <dy0v xmlns="777e61dc-7379-42d4-a4d9-cdcfc19bec34" xsi:nil="true"/>
    <SharedWithUsers xmlns="ee5a2d30-1b69-4bbc-a828-cff1e13813d4">
      <UserInfo>
        <DisplayName/>
        <AccountId xsi:nil="true"/>
        <AccountType/>
      </UserInfo>
    </SharedWithUsers>
    <MediaLengthInSeconds xmlns="777e61dc-7379-42d4-a4d9-cdcfc19be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4" ma:contentTypeDescription="Create a new document." ma:contentTypeScope="" ma:versionID="29415ffab30904bc9b5cdca03965f7c7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8c6cbd3863dea2229c500009ddf30b72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61B71-F9FC-4A14-8684-222ABC0078A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178EAE44-95CA-4D54-B48E-A4F863BB5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B0F28-27E5-4DB8-A7FB-EF502AF234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D8D889-08C4-8548-BD10-84A8AA8CF0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E8B86D-2464-4F13-8000-5558BDC02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8</cp:revision>
  <cp:lastPrinted>2017-05-18T20:23:00Z</cp:lastPrinted>
  <dcterms:created xsi:type="dcterms:W3CDTF">2022-04-19T19:06:00Z</dcterms:created>
  <dcterms:modified xsi:type="dcterms:W3CDTF">2022-04-22T15:19:00Z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7066dfaf-eca1-439c-b2cd-5c2c631c4592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